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E8F" w:rsidRDefault="00EE4E8F">
      <w:pPr>
        <w:pStyle w:val="Ttulo"/>
        <w:spacing w:line="360" w:lineRule="auto"/>
        <w:rPr>
          <w:u w:val="single"/>
        </w:rPr>
      </w:pPr>
      <w:r>
        <w:t xml:space="preserve">CARTA DE INSTRUCCIONES ANEXA AL PAGARÉ No. </w:t>
      </w:r>
      <w:sdt>
        <w:sdtPr>
          <w:id w:val="-1907061514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>
            <w:rPr>
              <w:u w:val="single"/>
            </w:rPr>
            <w:t>(No. Pagaré)</w:t>
          </w:r>
        </w:sdtContent>
      </w:sdt>
    </w:p>
    <w:p w:rsidR="00BB2982" w:rsidRDefault="00BB2982">
      <w:pPr>
        <w:pStyle w:val="Ttulo"/>
        <w:spacing w:line="360" w:lineRule="auto"/>
        <w:rPr>
          <w:u w:val="single"/>
        </w:rPr>
      </w:pPr>
    </w:p>
    <w:p w:rsidR="00EE4E8F" w:rsidRDefault="00513829">
      <w:pPr>
        <w:spacing w:line="360" w:lineRule="auto"/>
        <w:jc w:val="both"/>
      </w:pPr>
      <w:sdt>
        <w:sdtPr>
          <w:id w:val="-961107251"/>
          <w:placeholder>
            <w:docPart w:val="DefaultPlaceholder_-1854013440"/>
          </w:placeholder>
        </w:sdtPr>
        <w:sdtEndPr/>
        <w:sdtContent>
          <w:r w:rsidR="00EE4E8F">
            <w:t>(</w:t>
          </w:r>
          <w:r w:rsidR="00EE4E8F">
            <w:rPr>
              <w:u w:val="single"/>
            </w:rPr>
            <w:t>Nombre completo de la sociedad</w:t>
          </w:r>
          <w:r w:rsidR="00EE4E8F">
            <w:t>)</w:t>
          </w:r>
        </w:sdtContent>
      </w:sdt>
      <w:r w:rsidR="00EE4E8F">
        <w:t xml:space="preserve"> identificado con NIT </w:t>
      </w:r>
      <w:sdt>
        <w:sdtPr>
          <w:id w:val="-658614137"/>
          <w:placeholder>
            <w:docPart w:val="DefaultPlaceholder_-1854013440"/>
          </w:placeholder>
        </w:sdtPr>
        <w:sdtEndPr/>
        <w:sdtContent>
          <w:r w:rsidR="00EE4E8F">
            <w:t>(</w:t>
          </w:r>
          <w:r w:rsidR="00EE4E8F">
            <w:rPr>
              <w:u w:val="single"/>
            </w:rPr>
            <w:t xml:space="preserve">Número del </w:t>
          </w:r>
          <w:proofErr w:type="spellStart"/>
          <w:r w:rsidR="00EE4E8F">
            <w:rPr>
              <w:u w:val="single"/>
            </w:rPr>
            <w:t>NIT</w:t>
          </w:r>
          <w:proofErr w:type="spellEnd"/>
          <w:r w:rsidR="00EE4E8F">
            <w:t>)</w:t>
          </w:r>
        </w:sdtContent>
      </w:sdt>
      <w:r w:rsidR="00EE4E8F">
        <w:t xml:space="preserve"> quien en adelante se llamará EL </w:t>
      </w:r>
      <w:r w:rsidR="00EE4E8F">
        <w:rPr>
          <w:b/>
        </w:rPr>
        <w:t>DEUDOR</w:t>
      </w:r>
      <w:r w:rsidR="00EE4E8F">
        <w:t xml:space="preserve">, representada legalmente por </w:t>
      </w:r>
      <w:sdt>
        <w:sdtPr>
          <w:id w:val="2145840889"/>
          <w:placeholder>
            <w:docPart w:val="DefaultPlaceholder_-1854013440"/>
          </w:placeholder>
        </w:sdtPr>
        <w:sdtEndPr/>
        <w:sdtContent>
          <w:r w:rsidR="00EE4E8F">
            <w:t>(</w:t>
          </w:r>
          <w:r w:rsidR="00EE4E8F">
            <w:rPr>
              <w:u w:val="single"/>
            </w:rPr>
            <w:t>Nombre del Representante Legal</w:t>
          </w:r>
          <w:r w:rsidR="00EE4E8F">
            <w:t>)</w:t>
          </w:r>
        </w:sdtContent>
      </w:sdt>
      <w:r w:rsidR="00EE4E8F">
        <w:t xml:space="preserve">, identificado con la cédula de </w:t>
      </w:r>
      <w:sdt>
        <w:sdtPr>
          <w:id w:val="546575212"/>
          <w:placeholder>
            <w:docPart w:val="DefaultPlaceholder_-1854013440"/>
          </w:placeholder>
        </w:sdtPr>
        <w:sdtEndPr/>
        <w:sdtContent>
          <w:r w:rsidR="00EE4E8F">
            <w:t>(</w:t>
          </w:r>
          <w:r w:rsidR="00EE4E8F">
            <w:rPr>
              <w:u w:val="single"/>
            </w:rPr>
            <w:t>Ciudadanía o Extranjería</w:t>
          </w:r>
          <w:r w:rsidR="00EE4E8F">
            <w:t>)</w:t>
          </w:r>
        </w:sdtContent>
      </w:sdt>
      <w:r w:rsidR="00EE4E8F">
        <w:t xml:space="preserve"> número </w:t>
      </w:r>
      <w:sdt>
        <w:sdtPr>
          <w:id w:val="1682082384"/>
          <w:placeholder>
            <w:docPart w:val="DefaultPlaceholder_-1854013440"/>
          </w:placeholder>
        </w:sdtPr>
        <w:sdtEndPr/>
        <w:sdtContent>
          <w:r w:rsidR="00EE4E8F">
            <w:t>(</w:t>
          </w:r>
          <w:r w:rsidR="00EE4E8F">
            <w:rPr>
              <w:u w:val="single"/>
            </w:rPr>
            <w:t>Número de Documento</w:t>
          </w:r>
          <w:r w:rsidR="00EE4E8F">
            <w:t>)</w:t>
          </w:r>
        </w:sdtContent>
      </w:sdt>
      <w:r w:rsidR="00EE4E8F">
        <w:t xml:space="preserve">, expedida en </w:t>
      </w:r>
      <w:sdt>
        <w:sdtPr>
          <w:id w:val="1885825262"/>
          <w:placeholder>
            <w:docPart w:val="DefaultPlaceholder_-1854013440"/>
          </w:placeholder>
        </w:sdtPr>
        <w:sdtEndPr/>
        <w:sdtContent>
          <w:r w:rsidR="00EE4E8F">
            <w:t>(</w:t>
          </w:r>
          <w:r w:rsidR="00EE4E8F">
            <w:rPr>
              <w:u w:val="single"/>
            </w:rPr>
            <w:t>Lugar de Expedición del Documento</w:t>
          </w:r>
          <w:r w:rsidR="00EE4E8F">
            <w:t>)</w:t>
          </w:r>
        </w:sdtContent>
      </w:sdt>
      <w:r w:rsidR="00EE4E8F">
        <w:t xml:space="preserve">, calidad que acredito </w:t>
      </w:r>
      <w:sdt>
        <w:sdtPr>
          <w:id w:val="-670872535"/>
          <w:placeholder>
            <w:docPart w:val="DefaultPlaceholder_-1854013440"/>
          </w:placeholder>
        </w:sdtPr>
        <w:sdtEndPr/>
        <w:sdtContent>
          <w:r w:rsidR="00EE4E8F">
            <w:t>con (</w:t>
          </w:r>
          <w:r w:rsidR="00EE4E8F">
            <w:rPr>
              <w:u w:val="single"/>
            </w:rPr>
            <w:t>Documento con que Acredita que es el Representante Legal</w:t>
          </w:r>
          <w:r w:rsidR="00EE4E8F">
            <w:t>)</w:t>
          </w:r>
        </w:sdtContent>
      </w:sdt>
      <w:r w:rsidR="00EE4E8F">
        <w:t xml:space="preserve">, expedido por </w:t>
      </w:r>
      <w:sdt>
        <w:sdtPr>
          <w:id w:val="91832599"/>
          <w:placeholder>
            <w:docPart w:val="DefaultPlaceholder_-1854013440"/>
          </w:placeholder>
        </w:sdtPr>
        <w:sdtEndPr/>
        <w:sdtContent>
          <w:r w:rsidR="00EE4E8F">
            <w:t>(</w:t>
          </w:r>
          <w:r w:rsidR="00EE4E8F">
            <w:rPr>
              <w:u w:val="single"/>
            </w:rPr>
            <w:t xml:space="preserve">Entidad u Organismo que Expide el Documento que Acredita </w:t>
          </w:r>
          <w:smartTag w:uri="urn:schemas-microsoft-com:office:smarttags" w:element="PersonName">
            <w:smartTagPr>
              <w:attr w:name="ProductID" w:val="la Representación Legal"/>
            </w:smartTagPr>
            <w:r w:rsidR="00EE4E8F">
              <w:rPr>
                <w:u w:val="single"/>
              </w:rPr>
              <w:t>la Representación Legal</w:t>
            </w:r>
          </w:smartTag>
          <w:r w:rsidR="00EE4E8F">
            <w:t>)</w:t>
          </w:r>
        </w:sdtContent>
      </w:sdt>
      <w:r w:rsidR="00EE4E8F">
        <w:t xml:space="preserve"> de </w:t>
      </w:r>
      <w:sdt>
        <w:sdtPr>
          <w:id w:val="1555200314"/>
          <w:placeholder>
            <w:docPart w:val="DefaultPlaceholder_-1854013440"/>
          </w:placeholder>
        </w:sdtPr>
        <w:sdtEndPr/>
        <w:sdtContent>
          <w:r w:rsidR="00EE4E8F">
            <w:t>(</w:t>
          </w:r>
          <w:r w:rsidR="00EE4E8F">
            <w:rPr>
              <w:u w:val="single"/>
            </w:rPr>
            <w:t xml:space="preserve">Ciudad o Municipio donde se Expide el Documento que Acredita </w:t>
          </w:r>
          <w:smartTag w:uri="urn:schemas-microsoft-com:office:smarttags" w:element="PersonName">
            <w:smartTagPr>
              <w:attr w:name="ProductID" w:val="la Representación Legal"/>
            </w:smartTagPr>
            <w:r w:rsidR="00EE4E8F">
              <w:rPr>
                <w:u w:val="single"/>
              </w:rPr>
              <w:t>la Representación Legal</w:t>
            </w:r>
          </w:smartTag>
          <w:r w:rsidR="00EE4E8F">
            <w:t>)</w:t>
          </w:r>
        </w:sdtContent>
      </w:sdt>
      <w:r w:rsidR="00EE4E8F">
        <w:t xml:space="preserve">, debidamente autorizado por </w:t>
      </w:r>
      <w:sdt>
        <w:sdtPr>
          <w:id w:val="73949273"/>
          <w:placeholder>
            <w:docPart w:val="DefaultPlaceholder_-1854013440"/>
          </w:placeholder>
        </w:sdtPr>
        <w:sdtEndPr/>
        <w:sdtContent>
          <w:r w:rsidR="00EE4E8F">
            <w:t xml:space="preserve">los Estatutos o según Acta de Junta Directiva No. _____ del ______ de __________ </w:t>
          </w:r>
          <w:proofErr w:type="spellStart"/>
          <w:r w:rsidR="00EE4E8F">
            <w:t>de</w:t>
          </w:r>
          <w:proofErr w:type="spellEnd"/>
          <w:r w:rsidR="00EE4E8F">
            <w:t xml:space="preserve"> ______</w:t>
          </w:r>
        </w:sdtContent>
      </w:sdt>
      <w:r w:rsidR="00EE4E8F">
        <w:t xml:space="preserve">; Autorizo a </w:t>
      </w:r>
      <w:r w:rsidR="00EE4E8F">
        <w:rPr>
          <w:b/>
        </w:rPr>
        <w:t xml:space="preserve">XM Compañía de Expertos en Mercados S.A. ESP, </w:t>
      </w:r>
      <w:r w:rsidR="00EE4E8F">
        <w:t xml:space="preserve">en su calidad de Administrador del Sistema de Intercambios Comerciales –ASIC-  y de Liquidador y Administrador de cuentas de los cargos por uso de las redes del Sistema Interconectado Nacional –LAC-, para que haciendo uso de las facultades conferidas por el Artículo 622 del Código de Comercio, llene los espacios en blanco en el Pagaré No. </w:t>
      </w:r>
      <w:sdt>
        <w:sdtPr>
          <w:id w:val="1981413387"/>
          <w:placeholder>
            <w:docPart w:val="DefaultPlaceholder_-1854013440"/>
          </w:placeholder>
        </w:sdtPr>
        <w:sdtContent>
          <w:r w:rsidR="00EE4E8F">
            <w:t>(</w:t>
          </w:r>
          <w:r w:rsidR="00EE4E8F">
            <w:rPr>
              <w:u w:val="single"/>
            </w:rPr>
            <w:t>Número del Pagaré a que corresponde</w:t>
          </w:r>
          <w:r w:rsidR="00EE4E8F">
            <w:t>)</w:t>
          </w:r>
        </w:sdtContent>
      </w:sdt>
      <w:r w:rsidR="00EE4E8F">
        <w:t xml:space="preserve"> adjunto, que hemos otorgado a su favor, para lo cual deberá ceñirse a las siguientes instrucciones:</w:t>
      </w:r>
    </w:p>
    <w:p w:rsidR="00EE4E8F" w:rsidRDefault="00EE4E8F">
      <w:pPr>
        <w:numPr>
          <w:ilvl w:val="0"/>
          <w:numId w:val="40"/>
        </w:numPr>
        <w:spacing w:line="360" w:lineRule="auto"/>
        <w:ind w:left="284" w:hanging="360"/>
        <w:jc w:val="both"/>
        <w:outlineLvl w:val="0"/>
      </w:pPr>
      <w:r>
        <w:t xml:space="preserve">Los espacios en blanco se podrán llenar sólo en los siguientes eventos: </w:t>
      </w:r>
    </w:p>
    <w:p w:rsidR="00EE4E8F" w:rsidRDefault="00EE4E8F">
      <w:pPr>
        <w:numPr>
          <w:ilvl w:val="0"/>
          <w:numId w:val="34"/>
        </w:numPr>
        <w:tabs>
          <w:tab w:val="clear" w:pos="360"/>
          <w:tab w:val="num" w:pos="644"/>
        </w:tabs>
        <w:spacing w:line="360" w:lineRule="auto"/>
        <w:ind w:left="644"/>
        <w:jc w:val="both"/>
        <w:outlineLvl w:val="0"/>
      </w:pPr>
      <w:r>
        <w:t xml:space="preserve">En caso de que </w:t>
      </w:r>
      <w:r>
        <w:rPr>
          <w:b/>
        </w:rPr>
        <w:t>EL DEUDOR</w:t>
      </w:r>
      <w:r>
        <w:t xml:space="preserve"> incumpla con su obligación de pago de cualquiera de los conceptos que son facturados y deban ser pagados a </w:t>
      </w:r>
      <w:r>
        <w:rPr>
          <w:b/>
        </w:rPr>
        <w:t>XM Compañía de Expertos en Mercados S.A. ESP,</w:t>
      </w:r>
      <w:r>
        <w:t xml:space="preserve"> en su calidad de Administrador del Sistema de Intercambios Comerciales – ASIC – y/o de Liquidador y Administrador de Cuentas de los Cargos por Uso de las redes del Sistema Interconectado Nacional – LAC -; o</w:t>
      </w:r>
    </w:p>
    <w:p w:rsidR="00EE4E8F" w:rsidRDefault="00EE4E8F">
      <w:pPr>
        <w:numPr>
          <w:ilvl w:val="0"/>
          <w:numId w:val="34"/>
        </w:numPr>
        <w:tabs>
          <w:tab w:val="clear" w:pos="360"/>
          <w:tab w:val="num" w:pos="644"/>
        </w:tabs>
        <w:spacing w:line="360" w:lineRule="auto"/>
        <w:ind w:left="644"/>
        <w:jc w:val="both"/>
        <w:outlineLvl w:val="0"/>
      </w:pPr>
      <w:r>
        <w:t xml:space="preserve">En cualquier caso, si </w:t>
      </w:r>
      <w:r>
        <w:rPr>
          <w:b/>
        </w:rPr>
        <w:t>EL DEUDOR</w:t>
      </w:r>
      <w:r>
        <w:t xml:space="preserve"> es sometido al trámite de un proceso de toma de posesión y se hayan decretado los efectos de la liquidación forzosa administrativa de conformidad con el Estatuto Orgánico del Sistema Financiero.</w:t>
      </w:r>
    </w:p>
    <w:p w:rsidR="00EE4E8F" w:rsidRDefault="00EE4E8F">
      <w:pPr>
        <w:spacing w:line="360" w:lineRule="auto"/>
        <w:jc w:val="both"/>
        <w:outlineLvl w:val="0"/>
      </w:pPr>
    </w:p>
    <w:p w:rsidR="00EE4E8F" w:rsidRDefault="00EE4E8F">
      <w:pPr>
        <w:numPr>
          <w:ilvl w:val="0"/>
          <w:numId w:val="40"/>
        </w:numPr>
        <w:spacing w:line="360" w:lineRule="auto"/>
        <w:ind w:left="284" w:hanging="360"/>
        <w:jc w:val="both"/>
        <w:outlineLvl w:val="0"/>
      </w:pPr>
      <w:r>
        <w:t xml:space="preserve">En el espacio reservado para la cuantía de la obligación se insertará en Capital, los valores facturados y </w:t>
      </w:r>
      <w:r w:rsidR="00975632">
        <w:t>vencidos por</w:t>
      </w:r>
      <w:r w:rsidR="002A2B2B">
        <w:t xml:space="preserve"> concepto </w:t>
      </w:r>
      <w:r>
        <w:t>de Capital y en el espacio reservado para Intereses, los intereses de mora causados por incumplimiento en los pagos de obligaciones exigibles.</w:t>
      </w:r>
    </w:p>
    <w:p w:rsidR="00EE4E8F" w:rsidRDefault="00EE4E8F">
      <w:pPr>
        <w:numPr>
          <w:ilvl w:val="0"/>
          <w:numId w:val="40"/>
        </w:numPr>
        <w:spacing w:line="360" w:lineRule="auto"/>
        <w:ind w:left="284" w:hanging="360"/>
        <w:jc w:val="both"/>
        <w:outlineLvl w:val="0"/>
      </w:pPr>
      <w:r>
        <w:t xml:space="preserve">El pagaré será exigible A </w:t>
      </w:r>
      <w:smartTag w:uri="urn:schemas-microsoft-com:office:smarttags" w:element="PersonName">
        <w:smartTagPr>
          <w:attr w:name="ProductID" w:val="LA VISTA"/>
        </w:smartTagPr>
        <w:r>
          <w:t>LA VISTA</w:t>
        </w:r>
      </w:smartTag>
      <w:r>
        <w:t xml:space="preserve"> o en la fecha que establezca XM Compañía de Expertos en Mercados S.A. ESP y para su cobro no necesitará su presentación a la fecha de vencimiento, ni notificación por parte del tenedor </w:t>
      </w:r>
      <w:proofErr w:type="gramStart"/>
      <w:r>
        <w:t>del mismo</w:t>
      </w:r>
      <w:proofErr w:type="gramEnd"/>
      <w:r>
        <w:t xml:space="preserve">. </w:t>
      </w:r>
    </w:p>
    <w:p w:rsidR="00EE4E8F" w:rsidRDefault="00EE4E8F">
      <w:pPr>
        <w:numPr>
          <w:ilvl w:val="0"/>
          <w:numId w:val="40"/>
        </w:numPr>
        <w:spacing w:line="360" w:lineRule="auto"/>
        <w:ind w:left="284" w:hanging="360"/>
        <w:jc w:val="both"/>
        <w:outlineLvl w:val="0"/>
      </w:pPr>
      <w:r>
        <w:lastRenderedPageBreak/>
        <w:t xml:space="preserve">No obstante, </w:t>
      </w:r>
      <w:smartTag w:uri="urn:schemas-microsoft-com:office:smarttags" w:element="PersonName">
        <w:smartTagPr>
          <w:attr w:name="ProductID" w:val="la Carta"/>
        </w:smartTagPr>
        <w:r>
          <w:t>la Carta</w:t>
        </w:r>
      </w:smartTag>
      <w:r>
        <w:t xml:space="preserve"> de Instrucciones se ha otorgado y entregado </w:t>
      </w:r>
      <w:sdt>
        <w:sdtPr>
          <w:id w:val="-1662768241"/>
          <w:placeholder>
            <w:docPart w:val="DefaultPlaceholder_-1854013440"/>
          </w:placeholder>
        </w:sdtPr>
        <w:sdtEndPr/>
        <w:sdtContent>
          <w:bookmarkStart w:id="0" w:name="_GoBack"/>
          <w:r>
            <w:t xml:space="preserve">el día _______ de ________ </w:t>
          </w:r>
          <w:proofErr w:type="spellStart"/>
          <w:r>
            <w:t>de</w:t>
          </w:r>
          <w:proofErr w:type="spellEnd"/>
          <w:r>
            <w:t xml:space="preserve"> ____ (Fecha en que se elaboró)</w:t>
          </w:r>
          <w:bookmarkEnd w:id="0"/>
        </w:sdtContent>
      </w:sdt>
      <w:r>
        <w:t xml:space="preserve">, la fecha de creación del Pagaré </w:t>
      </w:r>
      <w:r w:rsidR="00975632">
        <w:t>será la</w:t>
      </w:r>
      <w:r>
        <w:t xml:space="preserve"> incluida por </w:t>
      </w:r>
      <w:r>
        <w:rPr>
          <w:b/>
        </w:rPr>
        <w:t>XM Compañía de Expertos en Mercados S.A. ESP</w:t>
      </w:r>
      <w:r w:rsidR="002A2B2B">
        <w:t xml:space="preserve"> y corresponderá </w:t>
      </w:r>
      <w:r>
        <w:t xml:space="preserve">al día en que sean llenados los espacios en blanco por parte de XM. </w:t>
      </w:r>
    </w:p>
    <w:p w:rsidR="00EE4E8F" w:rsidRDefault="00EE4E8F">
      <w:pPr>
        <w:numPr>
          <w:ilvl w:val="0"/>
          <w:numId w:val="40"/>
        </w:numPr>
        <w:spacing w:line="360" w:lineRule="auto"/>
        <w:ind w:left="284" w:hanging="360"/>
        <w:jc w:val="both"/>
        <w:outlineLvl w:val="0"/>
        <w:rPr>
          <w:snapToGrid w:val="0"/>
          <w:color w:val="000000"/>
          <w:lang w:val="es-ES_tradnl"/>
        </w:rPr>
      </w:pPr>
      <w:r>
        <w:t xml:space="preserve">El Pagaré será devuelto al </w:t>
      </w:r>
      <w:r>
        <w:rPr>
          <w:b/>
        </w:rPr>
        <w:t>DEUDOR</w:t>
      </w:r>
      <w:r>
        <w:t xml:space="preserve">, cuando hayan transcurrido al menos </w:t>
      </w:r>
      <w:r w:rsidR="00975632">
        <w:t>seis (</w:t>
      </w:r>
      <w:r>
        <w:t>6) meses desde su retiro del Mercado de Energía Mayorista y se encuentre a paz y salvo.</w:t>
      </w:r>
    </w:p>
    <w:p w:rsidR="00EE4E8F" w:rsidRDefault="00EE4E8F">
      <w:pPr>
        <w:spacing w:line="360" w:lineRule="auto"/>
        <w:jc w:val="both"/>
        <w:outlineLvl w:val="0"/>
      </w:pPr>
    </w:p>
    <w:p w:rsidR="00EE4E8F" w:rsidRDefault="00EE4E8F">
      <w:pPr>
        <w:spacing w:line="360" w:lineRule="auto"/>
        <w:jc w:val="both"/>
        <w:outlineLvl w:val="0"/>
        <w:rPr>
          <w:u w:val="single"/>
        </w:rPr>
      </w:pPr>
      <w:r>
        <w:t xml:space="preserve">Para constancia se firma a los </w:t>
      </w:r>
      <w:sdt>
        <w:sdtPr>
          <w:id w:val="1643377335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>
            <w:rPr>
              <w:u w:val="single"/>
            </w:rPr>
            <w:t>(Número del Día) días del mes de (Mes) del año (Año)</w:t>
          </w:r>
          <w:r w:rsidR="002D558C">
            <w:rPr>
              <w:u w:val="single"/>
            </w:rPr>
            <w:t xml:space="preserve"> (esta fecha debe coincidir con la fecha del numeral 4) </w:t>
          </w:r>
        </w:sdtContent>
      </w:sdt>
    </w:p>
    <w:p w:rsidR="00EE4E8F" w:rsidRDefault="00EE4E8F">
      <w:pPr>
        <w:spacing w:line="360" w:lineRule="auto"/>
        <w:jc w:val="both"/>
        <w:outlineLvl w:val="0"/>
      </w:pPr>
    </w:p>
    <w:sdt>
      <w:sdtPr>
        <w:rPr>
          <w:u w:val="single"/>
        </w:rPr>
        <w:id w:val="782542757"/>
        <w:placeholder>
          <w:docPart w:val="DefaultPlaceholder_-1854013440"/>
        </w:placeholder>
      </w:sdtPr>
      <w:sdtEndPr/>
      <w:sdtContent>
        <w:p w:rsidR="00EE4E8F" w:rsidRDefault="00EE4E8F">
          <w:pPr>
            <w:spacing w:line="360" w:lineRule="auto"/>
            <w:jc w:val="both"/>
            <w:outlineLvl w:val="0"/>
            <w:rPr>
              <w:u w:val="single"/>
            </w:rPr>
          </w:pPr>
          <w:r>
            <w:rPr>
              <w:u w:val="single"/>
            </w:rPr>
            <w:t>(Nombre del Representante Legal)</w:t>
          </w:r>
        </w:p>
        <w:p w:rsidR="00EE4E8F" w:rsidRDefault="00EE4E8F">
          <w:pPr>
            <w:spacing w:line="360" w:lineRule="auto"/>
            <w:jc w:val="both"/>
            <w:outlineLvl w:val="0"/>
          </w:pPr>
          <w:r>
            <w:t xml:space="preserve">Cédula de </w:t>
          </w:r>
          <w:r>
            <w:rPr>
              <w:u w:val="single"/>
            </w:rPr>
            <w:t>(Ciudadanía o Extranjería)</w:t>
          </w:r>
          <w:r>
            <w:t xml:space="preserve"> número </w:t>
          </w:r>
          <w:r>
            <w:rPr>
              <w:u w:val="single"/>
            </w:rPr>
            <w:t>(Número de Documento)</w:t>
          </w:r>
          <w:r>
            <w:t xml:space="preserve"> de </w:t>
          </w:r>
          <w:r>
            <w:rPr>
              <w:u w:val="single"/>
            </w:rPr>
            <w:t>(Lugar de Expedición del Documento)</w:t>
          </w:r>
          <w:r>
            <w:t xml:space="preserve"> </w:t>
          </w:r>
        </w:p>
        <w:p w:rsidR="00EE4E8F" w:rsidRDefault="00EE4E8F">
          <w:pPr>
            <w:spacing w:line="360" w:lineRule="auto"/>
            <w:jc w:val="both"/>
            <w:outlineLvl w:val="0"/>
          </w:pPr>
          <w:r>
            <w:t>Representante Legal</w:t>
          </w:r>
        </w:p>
        <w:p w:rsidR="00EE4E8F" w:rsidRDefault="00EE4E8F">
          <w:pPr>
            <w:spacing w:line="360" w:lineRule="auto"/>
            <w:jc w:val="both"/>
            <w:outlineLvl w:val="0"/>
          </w:pPr>
          <w:r>
            <w:rPr>
              <w:u w:val="single"/>
            </w:rPr>
            <w:t>(Nombre del Agente)</w:t>
          </w:r>
        </w:p>
      </w:sdtContent>
    </w:sdt>
    <w:p w:rsidR="00EE4E8F" w:rsidRDefault="00EE4E8F">
      <w:pPr>
        <w:spacing w:line="360" w:lineRule="auto"/>
        <w:ind w:left="360"/>
        <w:jc w:val="both"/>
        <w:outlineLvl w:val="0"/>
      </w:pPr>
    </w:p>
    <w:p w:rsidR="00EE4E8F" w:rsidRDefault="00EE4E8F">
      <w:pPr>
        <w:spacing w:line="360" w:lineRule="auto"/>
        <w:jc w:val="both"/>
      </w:pPr>
    </w:p>
    <w:sectPr w:rsidR="00EE4E8F">
      <w:pgSz w:w="12242" w:h="15842" w:code="1"/>
      <w:pgMar w:top="1134" w:right="1134" w:bottom="1134" w:left="1134" w:header="567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E91" w:rsidRDefault="001C4E91">
      <w:r>
        <w:separator/>
      </w:r>
    </w:p>
  </w:endnote>
  <w:endnote w:type="continuationSeparator" w:id="0">
    <w:p w:rsidR="001C4E91" w:rsidRDefault="001C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E91" w:rsidRDefault="001C4E91">
      <w:r>
        <w:separator/>
      </w:r>
    </w:p>
  </w:footnote>
  <w:footnote w:type="continuationSeparator" w:id="0">
    <w:p w:rsidR="001C4E91" w:rsidRDefault="001C4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AF04E8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2"/>
    <w:multiLevelType w:val="multilevel"/>
    <w:tmpl w:val="00000000"/>
    <w:name w:val="j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9A0614A"/>
    <w:multiLevelType w:val="singleLevel"/>
    <w:tmpl w:val="358E132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rial" w:hAnsi="Arial" w:hint="default"/>
        <w:b w:val="0"/>
        <w:i w:val="0"/>
        <w:sz w:val="24"/>
      </w:rPr>
    </w:lvl>
  </w:abstractNum>
  <w:abstractNum w:abstractNumId="8" w15:restartNumberingAfterBreak="0">
    <w:nsid w:val="127B29E6"/>
    <w:multiLevelType w:val="multilevel"/>
    <w:tmpl w:val="D69A7BAE"/>
    <w:lvl w:ilvl="0">
      <w:start w:val="1"/>
      <w:numFmt w:val="decimal"/>
      <w:pStyle w:val="Nivel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Nivel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ivel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lowerLetter"/>
      <w:pStyle w:val="Nivel4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bullet"/>
      <w:pStyle w:val="Nivel5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none"/>
      <w:lvlText w:val="%1.%2.%3.%4.%5.%6.%7"/>
      <w:lvlJc w:val="left"/>
      <w:pPr>
        <w:tabs>
          <w:tab w:val="num" w:pos="1440"/>
        </w:tabs>
        <w:ind w:left="1296" w:hanging="1296"/>
      </w:pPr>
    </w:lvl>
    <w:lvl w:ilvl="7">
      <w:start w:val="1"/>
      <w:numFmt w:val="none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none"/>
      <w:lvlText w:val="%1.%2.%3.%4.%5.%6.%7.%8.%9"/>
      <w:lvlJc w:val="left"/>
      <w:pPr>
        <w:tabs>
          <w:tab w:val="num" w:pos="1800"/>
        </w:tabs>
        <w:ind w:left="1584" w:hanging="1584"/>
      </w:pPr>
    </w:lvl>
  </w:abstractNum>
  <w:abstractNum w:abstractNumId="9" w15:restartNumberingAfterBreak="0">
    <w:nsid w:val="1EEA32DF"/>
    <w:multiLevelType w:val="multilevel"/>
    <w:tmpl w:val="C35E97D4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8417345"/>
    <w:multiLevelType w:val="multilevel"/>
    <w:tmpl w:val="DCDA4DB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329114C2"/>
    <w:multiLevelType w:val="singleLevel"/>
    <w:tmpl w:val="A992F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4FC70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1034ECB"/>
    <w:multiLevelType w:val="singleLevel"/>
    <w:tmpl w:val="29A872EA"/>
    <w:lvl w:ilvl="0">
      <w:start w:val="1"/>
      <w:numFmt w:val="lowerLetter"/>
      <w:lvlText w:val="%1."/>
      <w:lvlJc w:val="left"/>
      <w:pPr>
        <w:tabs>
          <w:tab w:val="num" w:pos="1416"/>
        </w:tabs>
        <w:ind w:left="1416" w:hanging="360"/>
      </w:pPr>
      <w:rPr>
        <w:rFonts w:hint="default"/>
      </w:rPr>
    </w:lvl>
  </w:abstractNum>
  <w:abstractNum w:abstractNumId="14" w15:restartNumberingAfterBreak="0">
    <w:nsid w:val="4A027B70"/>
    <w:multiLevelType w:val="singleLevel"/>
    <w:tmpl w:val="A50EA31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DA74CE1"/>
    <w:multiLevelType w:val="singleLevel"/>
    <w:tmpl w:val="30520C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53463BA"/>
    <w:multiLevelType w:val="multilevel"/>
    <w:tmpl w:val="1F846956"/>
    <w:name w:val="Segundo Nivel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rial" w:hAnsi="Arial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ascii="Arial" w:hAnsi="Arial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0" w:firstLine="0"/>
      </w:pPr>
      <w:rPr>
        <w:rFonts w:ascii="Arial" w:hAnsi="Arial"/>
        <w:b w:val="0"/>
        <w:i w:val="0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Restart w:val="0"/>
      <w:lvlText w:val="%4."/>
      <w:lvlJc w:val="left"/>
      <w:pPr>
        <w:tabs>
          <w:tab w:val="num" w:pos="357"/>
        </w:tabs>
        <w:ind w:left="0" w:firstLine="0"/>
      </w:pPr>
      <w:rPr>
        <w:rFonts w:ascii="Arial" w:hAnsi="Arial"/>
        <w:b w:val="0"/>
        <w:i w:val="0"/>
        <w:sz w:val="24"/>
      </w:rPr>
    </w:lvl>
    <w:lvl w:ilvl="4">
      <w:start w:val="1"/>
      <w:numFmt w:val="none"/>
      <w:lvlRestart w:val="0"/>
      <w:lvlText w:val="-"/>
      <w:lvlJc w:val="left"/>
      <w:pPr>
        <w:tabs>
          <w:tab w:val="num" w:pos="35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lowerLetter"/>
      <w:lvlRestart w:val="0"/>
      <w:lvlText w:val="-"/>
      <w:lvlJc w:val="left"/>
      <w:pPr>
        <w:tabs>
          <w:tab w:val="num" w:pos="357"/>
        </w:tabs>
        <w:ind w:left="0" w:firstLine="0"/>
      </w:pPr>
      <w:rPr>
        <w:rFonts w:ascii="Arial" w:hAnsi="Arial"/>
        <w:b w:val="0"/>
        <w:i w:val="0"/>
        <w:sz w:val="24"/>
      </w:rPr>
    </w:lvl>
    <w:lvl w:ilvl="6">
      <w:start w:val="1"/>
      <w:numFmt w:val="lowerLetter"/>
      <w:lvlRestart w:val="0"/>
      <w:lvlText w:val="-"/>
      <w:lvlJc w:val="left"/>
      <w:pPr>
        <w:tabs>
          <w:tab w:val="num" w:pos="357"/>
        </w:tabs>
        <w:ind w:left="0" w:firstLine="0"/>
      </w:pPr>
      <w:rPr>
        <w:rFonts w:ascii="Arial" w:hAnsi="Arial"/>
        <w:b w:val="0"/>
        <w:i w:val="0"/>
        <w:sz w:val="24"/>
      </w:rPr>
    </w:lvl>
    <w:lvl w:ilvl="7">
      <w:start w:val="1"/>
      <w:numFmt w:val="lowerLetter"/>
      <w:lvlRestart w:val="0"/>
      <w:lvlText w:val="-"/>
      <w:lvlJc w:val="left"/>
      <w:pPr>
        <w:tabs>
          <w:tab w:val="num" w:pos="357"/>
        </w:tabs>
        <w:ind w:left="0" w:firstLine="0"/>
      </w:pPr>
      <w:rPr>
        <w:rFonts w:ascii="Arial" w:hAnsi="Arial"/>
        <w:b w:val="0"/>
        <w:i w:val="0"/>
        <w:sz w:val="24"/>
      </w:rPr>
    </w:lvl>
    <w:lvl w:ilvl="8">
      <w:start w:val="1"/>
      <w:numFmt w:val="lowerLetter"/>
      <w:lvlRestart w:val="0"/>
      <w:lvlText w:val="-"/>
      <w:lvlJc w:val="left"/>
      <w:pPr>
        <w:tabs>
          <w:tab w:val="num" w:pos="357"/>
        </w:tabs>
        <w:ind w:left="0" w:firstLine="0"/>
      </w:pPr>
      <w:rPr>
        <w:rFonts w:ascii="Arial" w:hAnsi="Arial"/>
        <w:b w:val="0"/>
        <w:i w:val="0"/>
        <w:sz w:val="24"/>
      </w:rPr>
    </w:lvl>
  </w:abstractNum>
  <w:abstractNum w:abstractNumId="17" w15:restartNumberingAfterBreak="0">
    <w:nsid w:val="6A90649F"/>
    <w:multiLevelType w:val="singleLevel"/>
    <w:tmpl w:val="FDD22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6D5F2B57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6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0"/>
  </w:num>
  <w:num w:numId="26">
    <w:abstractNumId w:val="0"/>
  </w:num>
  <w:num w:numId="27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8">
    <w:abstractNumId w:val="3"/>
    <w:lvlOverride w:ilvl="0">
      <w:startOverride w:val="2"/>
      <w:lvl w:ilvl="0">
        <w:start w:val="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9">
    <w:abstractNumId w:val="4"/>
    <w:lvlOverride w:ilvl="0">
      <w:startOverride w:val="3"/>
      <w:lvl w:ilvl="0">
        <w:start w:val="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0">
    <w:abstractNumId w:val="5"/>
    <w:lvlOverride w:ilvl="0">
      <w:startOverride w:val="4"/>
      <w:lvl w:ilvl="0">
        <w:start w:val="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1">
    <w:abstractNumId w:val="6"/>
    <w:lvlOverride w:ilvl="0">
      <w:startOverride w:val="5"/>
      <w:lvl w:ilvl="0">
        <w:start w:val="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2">
    <w:abstractNumId w:val="17"/>
  </w:num>
  <w:num w:numId="33">
    <w:abstractNumId w:val="13"/>
  </w:num>
  <w:num w:numId="34">
    <w:abstractNumId w:val="14"/>
  </w:num>
  <w:num w:numId="35">
    <w:abstractNumId w:val="11"/>
  </w:num>
  <w:num w:numId="36">
    <w:abstractNumId w:val="10"/>
  </w:num>
  <w:num w:numId="37">
    <w:abstractNumId w:val="9"/>
  </w:num>
  <w:num w:numId="38">
    <w:abstractNumId w:val="7"/>
  </w:num>
  <w:num w:numId="39">
    <w:abstractNumId w:val="15"/>
  </w:num>
  <w:num w:numId="40">
    <w:abstractNumId w:val="18"/>
  </w:num>
  <w:num w:numId="41">
    <w:abstractNumId w:val="1"/>
    <w:lvlOverride w:ilvl="0">
      <w:lvl w:ilvl="0">
        <w:numFmt w:val="bullet"/>
        <w:lvlText w:val=""/>
        <w:legacy w:legacy="1" w:legacySpace="0" w:legacyIndent="0"/>
        <w:lvlJc w:val="left"/>
        <w:rPr>
          <w:rFonts w:ascii="Wingdings" w:hAnsi="Wingdings" w:hint="default"/>
          <w:sz w:val="32"/>
        </w:rPr>
      </w:lvl>
    </w:lvlOverride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l4JkakNPq0UX1d9fzNS3nIwSCgkQzEQU8f2HxfhaqYYMedXYU2aM0/u3fCvZSM3W5BE/cmLUGJwPOd93mNNTw==" w:salt="7xA7y7tXBnxR3mbelayHg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82"/>
    <w:rsid w:val="001C4E91"/>
    <w:rsid w:val="002A2B2B"/>
    <w:rsid w:val="002D558C"/>
    <w:rsid w:val="00513829"/>
    <w:rsid w:val="00615D46"/>
    <w:rsid w:val="007C5934"/>
    <w:rsid w:val="00837959"/>
    <w:rsid w:val="00975632"/>
    <w:rsid w:val="009C1B74"/>
    <w:rsid w:val="00BB2982"/>
    <w:rsid w:val="00C87518"/>
    <w:rsid w:val="00CB7569"/>
    <w:rsid w:val="00CD05AA"/>
    <w:rsid w:val="00E854AA"/>
    <w:rsid w:val="00EE4E8F"/>
    <w:rsid w:val="00F30CAA"/>
    <w:rsid w:val="00FC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41249-C56B-4E21-90A9-C5EFD76D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vel1">
    <w:name w:val="Nivel1"/>
    <w:basedOn w:val="Normal"/>
    <w:next w:val="Normal"/>
    <w:pPr>
      <w:numPr>
        <w:numId w:val="24"/>
      </w:numPr>
      <w:spacing w:before="480"/>
      <w:outlineLvl w:val="0"/>
    </w:pPr>
    <w:rPr>
      <w:b/>
      <w:caps/>
    </w:rPr>
  </w:style>
  <w:style w:type="paragraph" w:customStyle="1" w:styleId="Nivel2">
    <w:name w:val="Nivel2"/>
    <w:basedOn w:val="Normal"/>
    <w:next w:val="Normal"/>
    <w:pPr>
      <w:numPr>
        <w:ilvl w:val="1"/>
        <w:numId w:val="24"/>
      </w:numPr>
      <w:spacing w:before="360"/>
    </w:pPr>
    <w:rPr>
      <w:caps/>
    </w:rPr>
  </w:style>
  <w:style w:type="paragraph" w:customStyle="1" w:styleId="Nivel3">
    <w:name w:val="Nivel3"/>
    <w:basedOn w:val="Normal"/>
    <w:next w:val="Normal"/>
    <w:pPr>
      <w:numPr>
        <w:ilvl w:val="2"/>
        <w:numId w:val="24"/>
      </w:numPr>
      <w:spacing w:before="240"/>
    </w:pPr>
  </w:style>
  <w:style w:type="paragraph" w:customStyle="1" w:styleId="Nivel4">
    <w:name w:val="Nivel4"/>
    <w:basedOn w:val="Normal"/>
    <w:pPr>
      <w:numPr>
        <w:ilvl w:val="3"/>
        <w:numId w:val="24"/>
      </w:numPr>
      <w:spacing w:before="120" w:after="120"/>
    </w:pPr>
  </w:style>
  <w:style w:type="paragraph" w:customStyle="1" w:styleId="Nivel5">
    <w:name w:val="Nivel5"/>
    <w:basedOn w:val="Normal"/>
    <w:pPr>
      <w:numPr>
        <w:ilvl w:val="4"/>
        <w:numId w:val="24"/>
      </w:numPr>
      <w:spacing w:before="120" w:after="120"/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Listaconnmeros">
    <w:name w:val="List Number"/>
    <w:basedOn w:val="Normal"/>
    <w:pPr>
      <w:numPr>
        <w:numId w:val="26"/>
      </w:numPr>
      <w:spacing w:after="240"/>
    </w:p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rFonts w:ascii="Times New Roman" w:hAnsi="Times New Roman"/>
      <w:b/>
      <w:snapToGrid w:val="0"/>
      <w:kern w:val="36"/>
      <w:sz w:val="48"/>
    </w:rPr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Sangradetextonormal">
    <w:name w:val="Body Text Indent"/>
    <w:basedOn w:val="Normal"/>
    <w:pPr>
      <w:ind w:firstLine="360"/>
      <w:jc w:val="both"/>
      <w:outlineLvl w:val="0"/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jc w:val="both"/>
      <w:outlineLvl w:val="0"/>
    </w:pPr>
    <w:rPr>
      <w:b/>
    </w:rPr>
  </w:style>
  <w:style w:type="paragraph" w:styleId="Textoindependiente2">
    <w:name w:val="Body Text 2"/>
    <w:basedOn w:val="Normal"/>
    <w:pPr>
      <w:spacing w:line="360" w:lineRule="auto"/>
      <w:jc w:val="both"/>
      <w:outlineLvl w:val="0"/>
    </w:pPr>
  </w:style>
  <w:style w:type="character" w:styleId="Textodelmarcadordeposicin">
    <w:name w:val="Placeholder Text"/>
    <w:basedOn w:val="Fuentedeprrafopredeter"/>
    <w:uiPriority w:val="99"/>
    <w:semiHidden/>
    <w:rsid w:val="002D55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3B946-7F69-4F47-8D49-456C72568D6C}"/>
      </w:docPartPr>
      <w:docPartBody>
        <w:p w:rsidR="000C5DDF" w:rsidRDefault="000C64E8">
          <w:r w:rsidRPr="00CD50C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E8"/>
    <w:rsid w:val="000C5DDF"/>
    <w:rsid w:val="000C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C64E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stro xmlns="54528e33-6c47-4ab7-ad5a-5497f9e4d546">Registro Agentes</Registro>
    <Categor_x00ed_a xmlns="54528e33-6c47-4ab7-ad5a-5497f9e4d546">Formatos</Categor_x00ed_a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30C07DA596849914C8E453F1F0DEB" ma:contentTypeVersion="46" ma:contentTypeDescription="Create a new document." ma:contentTypeScope="" ma:versionID="bf0d87101ec8486ef75b50ceb452c5d0">
  <xsd:schema xmlns:xsd="http://www.w3.org/2001/XMLSchema" xmlns:xs="http://www.w3.org/2001/XMLSchema" xmlns:p="http://schemas.microsoft.com/office/2006/metadata/properties" xmlns:ns2="54528e33-6c47-4ab7-ad5a-5497f9e4d546" targetNamespace="http://schemas.microsoft.com/office/2006/metadata/properties" ma:root="true" ma:fieldsID="b3c178a086797aef3dbd5c6d04d35ea2" ns2:_="">
    <xsd:import namespace="54528e33-6c47-4ab7-ad5a-5497f9e4d546"/>
    <xsd:element name="properties">
      <xsd:complexType>
        <xsd:sequence>
          <xsd:element name="documentManagement">
            <xsd:complexType>
              <xsd:all>
                <xsd:element ref="ns2:Categor_x00ed_a"/>
                <xsd:element ref="ns2:Registro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28e33-6c47-4ab7-ad5a-5497f9e4d546" elementFormDefault="qualified">
    <xsd:import namespace="http://schemas.microsoft.com/office/2006/documentManagement/types"/>
    <xsd:import namespace="http://schemas.microsoft.com/office/infopath/2007/PartnerControls"/>
    <xsd:element name="Categor_x00ed_a" ma:index="4" ma:displayName="Categoría" ma:format="Dropdown" ma:internalName="Categor_x00ed_a" ma:readOnly="false">
      <xsd:simpleType>
        <xsd:restriction base="dms:Choice">
          <xsd:enumeration value="Formatos"/>
          <xsd:enumeration value="Instructivos"/>
          <xsd:enumeration value="Procedimientos"/>
        </xsd:restriction>
      </xsd:simpleType>
    </xsd:element>
    <xsd:element name="Registro" ma:index="5" ma:displayName="Registro" ma:format="Dropdown" ma:internalName="Registro" ma:readOnly="false">
      <xsd:simpleType>
        <xsd:restriction base="dms:Choice">
          <xsd:enumeration value="Registro Agentes"/>
          <xsd:enumeration value="Registro Contratos"/>
          <xsd:enumeration value="Registro Frontera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ni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0A4885-7070-4B8E-B59E-41BF06502556}"/>
</file>

<file path=customXml/itemProps2.xml><?xml version="1.0" encoding="utf-8"?>
<ds:datastoreItem xmlns:ds="http://schemas.openxmlformats.org/officeDocument/2006/customXml" ds:itemID="{FE5B9EEE-001F-4DFC-8AEC-E0F120F0FFA7}"/>
</file>

<file path=customXml/itemProps3.xml><?xml version="1.0" encoding="utf-8"?>
<ds:datastoreItem xmlns:ds="http://schemas.openxmlformats.org/officeDocument/2006/customXml" ds:itemID="{6F8E49E8-EFD3-4D65-93AC-B61D392A6DA0}"/>
</file>

<file path=customXml/itemProps4.xml><?xml version="1.0" encoding="utf-8"?>
<ds:datastoreItem xmlns:ds="http://schemas.openxmlformats.org/officeDocument/2006/customXml" ds:itemID="{35E23EE5-4C8C-4499-9302-EFE5A58A06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Cartas Instrucciones Pagarés</vt:lpstr>
    </vt:vector>
  </TitlesOfParts>
  <Company>Interconexión Eléctrica S. A. ESP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Cartas Instrucciones Pagarés</dc:title>
  <dc:subject/>
  <dc:creator>Interconexión Eléctrica S.A.E.S.P.</dc:creator>
  <cp:keywords/>
  <dc:description/>
  <cp:lastModifiedBy>YENNY MARCELA BURITICA CHICA</cp:lastModifiedBy>
  <cp:revision>4</cp:revision>
  <cp:lastPrinted>2005-09-05T15:04:00Z</cp:lastPrinted>
  <dcterms:created xsi:type="dcterms:W3CDTF">2020-09-07T12:24:00Z</dcterms:created>
  <dcterms:modified xsi:type="dcterms:W3CDTF">2020-09-21T14:20:00Z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0x01010091230C07DA596849914C8E453F1F0DEB</vt:lpwstr>
  </property>
</Properties>
</file>